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proofErr w:type="spellStart"/>
      <w:r>
        <w:rPr>
          <w:rFonts w:ascii="Helvetica" w:hAnsi="Helvetica" w:cs="Helvetica"/>
          <w:color w:val="16191F"/>
          <w:sz w:val="28"/>
          <w:szCs w:val="28"/>
        </w:rPr>
        <w:t>NTERZONEgalleria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| Roma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Menlo Regular" w:hAnsi="Menlo Regular" w:cs="Menlo Regular"/>
          <w:color w:val="16191F"/>
          <w:sz w:val="28"/>
          <w:szCs w:val="28"/>
        </w:rPr>
        <w:t>☛</w:t>
      </w:r>
      <w:r>
        <w:rPr>
          <w:rFonts w:ascii="Helvetica" w:hAnsi="Helvetica" w:cs="Helvetica"/>
          <w:color w:val="16191F"/>
          <w:sz w:val="28"/>
          <w:szCs w:val="28"/>
        </w:rPr>
        <w:t>martedì__24 gennaio 2017__H. 20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&lt;DEMOSTHENES AGRAFIOTIS (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Δημοσθένης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Αγρ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α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φιότης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)&gt;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Presentazione delle opera del POEATA e ARTISTA VISIVO greco: _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exhibition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photo: </w:t>
      </w:r>
      <w:bookmarkStart w:id="0" w:name="_GoBack"/>
      <w:bookmarkEnd w:id="0"/>
      <w:r>
        <w:rPr>
          <w:rFonts w:ascii="Menlo Regular" w:hAnsi="Menlo Regular" w:cs="Menlo Regular"/>
          <w:color w:val="16191F"/>
          <w:sz w:val="28"/>
          <w:szCs w:val="28"/>
        </w:rPr>
        <w:t>☛</w:t>
      </w:r>
      <w:r>
        <w:rPr>
          <w:rFonts w:ascii="Helvetica" w:hAnsi="Helvetica" w:cs="Helvetica"/>
          <w:color w:val="16191F"/>
          <w:sz w:val="28"/>
          <w:szCs w:val="28"/>
        </w:rPr>
        <w:t xml:space="preserve"> "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Photography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as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Performance. Performance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as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Photography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" [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Intentions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–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Intensions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]. </w:t>
      </w:r>
      <w:r>
        <w:rPr>
          <w:rFonts w:ascii="Menlo Regular" w:hAnsi="Menlo Regular" w:cs="Menlo Regular"/>
          <w:color w:val="16191F"/>
          <w:sz w:val="28"/>
          <w:szCs w:val="28"/>
        </w:rPr>
        <w:t>☛</w:t>
      </w:r>
      <w:r>
        <w:rPr>
          <w:rFonts w:ascii="Helvetica" w:hAnsi="Helvetica" w:cs="Helvetica"/>
          <w:color w:val="16191F"/>
          <w:sz w:val="28"/>
          <w:szCs w:val="28"/>
        </w:rPr>
        <w:t xml:space="preserve"> "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DADA_scapes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".{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Athens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,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Venice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, NY}. {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Exhibition-projection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of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photos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} 100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years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of DADΑ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_performance: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Menlo Regular" w:hAnsi="Menlo Regular" w:cs="Menlo Regular"/>
          <w:color w:val="16191F"/>
          <w:sz w:val="28"/>
          <w:szCs w:val="28"/>
        </w:rPr>
        <w:t>☛</w:t>
      </w:r>
      <w:r>
        <w:rPr>
          <w:rFonts w:ascii="Helvetica" w:hAnsi="Helvetica" w:cs="Helvetica"/>
          <w:color w:val="16191F"/>
          <w:sz w:val="28"/>
          <w:szCs w:val="28"/>
        </w:rPr>
        <w:t xml:space="preserve"> "Arte, Poesia.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Crisis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",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Demosthenes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Agrafiotis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(voce, azioni)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___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 xml:space="preserve">La serata a INTERZONE è parte di una serie di 3 incontri che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Demosthenes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Agrafiotis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terrà a Roma tra il 24 e il 28 Gennaio 2017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___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24 gennaio – Galleria INTERZONE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25 gennaio – BLUTOPIA (</w:t>
      </w:r>
      <w:hyperlink r:id="rId5" w:history="1">
        <w:r>
          <w:rPr>
            <w:rFonts w:ascii="Helvetica" w:hAnsi="Helvetica" w:cs="Helvetica"/>
            <w:color w:val="294387"/>
            <w:sz w:val="28"/>
            <w:szCs w:val="28"/>
          </w:rPr>
          <w:t>https://www.facebook.com/blutopiastore/</w:t>
        </w:r>
      </w:hyperlink>
      <w:r>
        <w:rPr>
          <w:rFonts w:ascii="Helvetica" w:hAnsi="Helvetica" w:cs="Helvetica"/>
          <w:color w:val="16191F"/>
          <w:sz w:val="28"/>
          <w:szCs w:val="28"/>
        </w:rPr>
        <w:t>)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28 gennaio – Cine DETOUR (</w:t>
      </w:r>
      <w:hyperlink r:id="rId6" w:history="1">
        <w:r>
          <w:rPr>
            <w:rFonts w:ascii="Helvetica" w:hAnsi="Helvetica" w:cs="Helvetica"/>
            <w:color w:val="294387"/>
            <w:sz w:val="28"/>
            <w:szCs w:val="28"/>
          </w:rPr>
          <w:t>http://www.cinedetour.it/newsletter/</w:t>
        </w:r>
      </w:hyperlink>
      <w:r>
        <w:rPr>
          <w:rFonts w:ascii="Helvetica" w:hAnsi="Helvetica" w:cs="Helvetica"/>
          <w:color w:val="16191F"/>
          <w:sz w:val="28"/>
          <w:szCs w:val="28"/>
        </w:rPr>
        <w:t>)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___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DEMOSTHENES AGRAFIOTIS è un poeta e artista visivo greco, la cui interdisciplinarità unisce poesia, pittura, fotografia, multimedia, performance e nuove tecnologie. Tra i suoi libri pubblicati compaiono: “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Chinese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Notebook” e “Maribor”: il primo è un libro scritto in inglese e cinese, dove la poetica dell'alfabeto si interfaccia con la poetica degli ideogrammi e dove la ricerca di differenti modi di vivere si relaziona ai modelli prevalenti della globalizzazione; il secondo è stato il vincitore nel 2011 del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Northern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California Book Award. Tra il 1980 e il 1990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Agrafiotis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è stato editore della rivista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Clinamen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. (</w:t>
      </w:r>
      <w:hyperlink r:id="rId7" w:history="1">
        <w:r>
          <w:rPr>
            <w:rFonts w:ascii="Helvetica" w:hAnsi="Helvetica" w:cs="Helvetica"/>
            <w:color w:val="294387"/>
            <w:sz w:val="28"/>
            <w:szCs w:val="28"/>
          </w:rPr>
          <w:t>http://dagrafiotis.com/</w:t>
        </w:r>
      </w:hyperlink>
      <w:r>
        <w:rPr>
          <w:rFonts w:ascii="Helvetica" w:hAnsi="Helvetica" w:cs="Helvetica"/>
          <w:color w:val="16191F"/>
          <w:sz w:val="28"/>
          <w:szCs w:val="28"/>
        </w:rPr>
        <w:t>)</w:t>
      </w:r>
    </w:p>
    <w:p w:rsidR="00F44ABF" w:rsidRDefault="00F44ABF" w:rsidP="00F44AB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6191F"/>
          <w:sz w:val="28"/>
          <w:szCs w:val="28"/>
        </w:rPr>
      </w:pPr>
      <w:r>
        <w:rPr>
          <w:rFonts w:ascii="Helvetica" w:hAnsi="Helvetica" w:cs="Helvetica"/>
          <w:color w:val="16191F"/>
          <w:sz w:val="28"/>
          <w:szCs w:val="28"/>
        </w:rPr>
        <w:t>___</w:t>
      </w:r>
    </w:p>
    <w:p w:rsidR="00316572" w:rsidRDefault="00F44ABF" w:rsidP="00F44ABF">
      <w:proofErr w:type="spellStart"/>
      <w:r>
        <w:rPr>
          <w:rFonts w:ascii="Helvetica" w:hAnsi="Helvetica" w:cs="Helvetica"/>
          <w:color w:val="16191F"/>
          <w:sz w:val="28"/>
          <w:szCs w:val="28"/>
        </w:rPr>
        <w:t>INTERZONEgalleria_via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 xml:space="preserve"> </w:t>
      </w:r>
      <w:proofErr w:type="spellStart"/>
      <w:r>
        <w:rPr>
          <w:rFonts w:ascii="Helvetica" w:hAnsi="Helvetica" w:cs="Helvetica"/>
          <w:color w:val="16191F"/>
          <w:sz w:val="28"/>
          <w:szCs w:val="28"/>
        </w:rPr>
        <w:t>avellino</w:t>
      </w:r>
      <w:proofErr w:type="spellEnd"/>
      <w:r>
        <w:rPr>
          <w:rFonts w:ascii="Helvetica" w:hAnsi="Helvetica" w:cs="Helvetica"/>
          <w:color w:val="16191F"/>
          <w:sz w:val="28"/>
          <w:szCs w:val="28"/>
        </w:rPr>
        <w:t>, 5 Roma_www.interzonegalleria.it</w:t>
      </w:r>
    </w:p>
    <w:sectPr w:rsidR="00316572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ABF"/>
    <w:rsid w:val="00316572"/>
    <w:rsid w:val="00EC2115"/>
    <w:rsid w:val="00F4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blutopiastore/" TargetMode="External"/><Relationship Id="rId6" Type="http://schemas.openxmlformats.org/officeDocument/2006/relationships/hyperlink" Target="http://l.facebook.com/l.php?u=http%3A%2F%2Fwww.cinedetour.it%2Fnewsletter%2F&amp;h=ATPICzTeypuIiRLuLSWu8raEcw8rUNzRi3OnNpXRhnGtCgP95c1gB9QbFLM7qAnF30eGXTXvdhd-nu2jnOhsSgYnLboSKJyFR_1UuRm5jFMchNvZg1gnbTPqubKZrmhDAiTA7Vs4sRZOj48cRE0puMo&amp;enc=AZNuZ0a9Y9an6MykUPv1fpWa_qG8VtN5znwY1NK84X9jF6e2FRgRevHpiYDCGxQLsc_Ur6_ZcaLJKoEY9iZ-eA0tkWpNRcaf-id3A-0XC4cdIL3_NqyxUjlY5RiMkUqGPJoWPBWvREZg8sCtfPhm8CNEOIikvxOZQ_mPu2EzyLzTeY1q8elNRuIvG6Ior4_gCzEWa7wJn1opudb_Scv3Y4Gj&amp;s=1" TargetMode="External"/><Relationship Id="rId7" Type="http://schemas.openxmlformats.org/officeDocument/2006/relationships/hyperlink" Target="http://dagrafiotis.com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300</Words>
  <Characters>1716</Characters>
  <Application>Microsoft Macintosh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2017-01-23T11:24:00Z</dcterms:created>
  <dcterms:modified xsi:type="dcterms:W3CDTF">2017-01-23T11:40:00Z</dcterms:modified>
</cp:coreProperties>
</file>